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155E6" w14:textId="77777777" w:rsidR="00F712D9" w:rsidRDefault="00F712D9" w:rsidP="00C927DF">
      <w:pPr>
        <w:rPr>
          <w:rFonts w:ascii="Arial" w:hAnsi="Arial" w:cs="Arial"/>
          <w:color w:val="324B7D"/>
          <w:sz w:val="24"/>
          <w:szCs w:val="24"/>
        </w:rPr>
      </w:pPr>
    </w:p>
    <w:p w14:paraId="0CD79228" w14:textId="35FDCEFC" w:rsidR="00C927DF" w:rsidRDefault="00993BAC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noProof/>
          <w:lang w:val="en-PH" w:eastAsia="en-PH"/>
        </w:rPr>
        <w:drawing>
          <wp:inline distT="0" distB="0" distL="0" distR="0" wp14:anchorId="47FC2CAA" wp14:editId="1B06341E">
            <wp:extent cx="1996440" cy="1247775"/>
            <wp:effectExtent l="0" t="0" r="3810" b="9525"/>
            <wp:docPr id="4" name="Picture 4" descr="Five Reasons to visit the Netherlands | FlightSite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ve Reasons to visit the Netherlands | FlightSite B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25" cy="125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927DF">
        <w:rPr>
          <w:noProof/>
          <w:lang w:val="en-PH" w:eastAsia="en-PH"/>
        </w:rPr>
        <w:drawing>
          <wp:inline distT="0" distB="0" distL="0" distR="0" wp14:anchorId="4263C740" wp14:editId="5C13F423">
            <wp:extent cx="2468880" cy="14630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927DF">
        <w:rPr>
          <w:noProof/>
          <w:lang w:val="en-PH" w:eastAsia="en-PH"/>
        </w:rPr>
        <w:drawing>
          <wp:inline distT="0" distB="0" distL="0" distR="0" wp14:anchorId="08DFCD67" wp14:editId="4FDBF5D9">
            <wp:extent cx="2296962" cy="1216510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846" cy="122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F3EE3" w14:textId="77777777" w:rsidR="00C927DF" w:rsidRDefault="00C927DF" w:rsidP="00C927DF">
      <w:pPr>
        <w:jc w:val="center"/>
        <w:rPr>
          <w:rFonts w:ascii="Arial" w:hAnsi="Arial" w:cs="Arial"/>
          <w:b/>
          <w:bCs/>
          <w:color w:val="324B7D"/>
          <w:sz w:val="24"/>
          <w:szCs w:val="24"/>
        </w:rPr>
      </w:pPr>
    </w:p>
    <w:p w14:paraId="152C74B7" w14:textId="77777777" w:rsidR="00C927DF" w:rsidRDefault="00C927DF" w:rsidP="00C927DF">
      <w:pPr>
        <w:jc w:val="center"/>
        <w:rPr>
          <w:rFonts w:ascii="Arial" w:hAnsi="Arial" w:cs="Arial"/>
          <w:b/>
          <w:bCs/>
          <w:color w:val="324B7D"/>
          <w:sz w:val="24"/>
          <w:szCs w:val="24"/>
        </w:rPr>
      </w:pPr>
    </w:p>
    <w:p w14:paraId="5A602088" w14:textId="714CC537" w:rsidR="002921CA" w:rsidRDefault="00C62CE6" w:rsidP="002921CA">
      <w:pPr>
        <w:jc w:val="center"/>
        <w:rPr>
          <w:rFonts w:ascii="Arial" w:hAnsi="Arial" w:cs="Arial"/>
          <w:b/>
          <w:bCs/>
          <w:color w:val="324B7D"/>
          <w:sz w:val="24"/>
          <w:szCs w:val="24"/>
        </w:rPr>
      </w:pPr>
      <w:r w:rsidRPr="00C62CE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TULIP LOVERS!!!</w:t>
      </w:r>
      <w:r w:rsidRPr="00C62CE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 </w:t>
      </w:r>
      <w:r w:rsidR="00993BAC" w:rsidRPr="00C62CE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Mini-</w:t>
      </w:r>
      <w:r w:rsidR="002921CA" w:rsidRPr="00C62CE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Rotary </w:t>
      </w:r>
      <w:r w:rsidR="002921CA">
        <w:rPr>
          <w:rFonts w:ascii="Arial" w:hAnsi="Arial" w:cs="Arial"/>
          <w:b/>
          <w:bCs/>
          <w:color w:val="324B7D"/>
          <w:sz w:val="24"/>
          <w:szCs w:val="24"/>
        </w:rPr>
        <w:t xml:space="preserve">Friendship Exchange – District 6250 (Wisconsin) and </w:t>
      </w:r>
      <w:r w:rsidR="00993BAC">
        <w:rPr>
          <w:rFonts w:ascii="Arial" w:hAnsi="Arial" w:cs="Arial"/>
          <w:b/>
          <w:bCs/>
          <w:color w:val="324B7D"/>
          <w:sz w:val="24"/>
          <w:szCs w:val="24"/>
        </w:rPr>
        <w:t xml:space="preserve">the Rotary Club </w:t>
      </w:r>
      <w:proofErr w:type="spellStart"/>
      <w:r w:rsidR="001B5F0F">
        <w:rPr>
          <w:rFonts w:ascii="Arial" w:hAnsi="Arial" w:cs="Arial"/>
          <w:b/>
          <w:bCs/>
          <w:color w:val="324B7D"/>
          <w:sz w:val="24"/>
          <w:szCs w:val="24"/>
        </w:rPr>
        <w:t>Uithuizen</w:t>
      </w:r>
      <w:proofErr w:type="spellEnd"/>
      <w:r w:rsidR="001B5F0F">
        <w:rPr>
          <w:rFonts w:ascii="Arial" w:hAnsi="Arial" w:cs="Arial"/>
          <w:b/>
          <w:bCs/>
          <w:color w:val="324B7D"/>
          <w:sz w:val="24"/>
          <w:szCs w:val="24"/>
        </w:rPr>
        <w:t xml:space="preserve"> - </w:t>
      </w:r>
      <w:r w:rsidR="00993BAC">
        <w:rPr>
          <w:rFonts w:ascii="Arial" w:hAnsi="Arial" w:cs="Arial"/>
          <w:b/>
          <w:bCs/>
          <w:color w:val="324B7D"/>
          <w:sz w:val="24"/>
          <w:szCs w:val="24"/>
        </w:rPr>
        <w:t xml:space="preserve">het </w:t>
      </w:r>
      <w:proofErr w:type="spellStart"/>
      <w:r w:rsidR="00993BAC">
        <w:rPr>
          <w:rFonts w:ascii="Arial" w:hAnsi="Arial" w:cs="Arial"/>
          <w:b/>
          <w:bCs/>
          <w:color w:val="324B7D"/>
          <w:sz w:val="24"/>
          <w:szCs w:val="24"/>
        </w:rPr>
        <w:t>Hoogeland</w:t>
      </w:r>
      <w:proofErr w:type="spellEnd"/>
      <w:r w:rsidR="00993BAC">
        <w:rPr>
          <w:rFonts w:ascii="Arial" w:hAnsi="Arial" w:cs="Arial"/>
          <w:b/>
          <w:bCs/>
          <w:color w:val="324B7D"/>
          <w:sz w:val="24"/>
          <w:szCs w:val="24"/>
        </w:rPr>
        <w:t xml:space="preserve"> (the Netherlands</w:t>
      </w:r>
      <w:r w:rsidR="002921CA">
        <w:rPr>
          <w:rFonts w:ascii="Arial" w:hAnsi="Arial" w:cs="Arial"/>
          <w:b/>
          <w:bCs/>
          <w:color w:val="324B7D"/>
          <w:sz w:val="24"/>
          <w:szCs w:val="24"/>
        </w:rPr>
        <w:t>) – Open to All District 6250 Rotarians.</w:t>
      </w:r>
    </w:p>
    <w:p w14:paraId="6E2B7A2B" w14:textId="77777777" w:rsidR="00C927DF" w:rsidRDefault="00C927DF" w:rsidP="00C927DF">
      <w:pPr>
        <w:jc w:val="center"/>
        <w:rPr>
          <w:rFonts w:ascii="Arial" w:hAnsi="Arial" w:cs="Arial"/>
          <w:b/>
          <w:bCs/>
          <w:color w:val="324B7D"/>
          <w:sz w:val="24"/>
          <w:szCs w:val="24"/>
        </w:rPr>
      </w:pPr>
    </w:p>
    <w:p w14:paraId="14FABD88" w14:textId="22AB1ECB" w:rsidR="00C927DF" w:rsidRDefault="00C927DF" w:rsidP="00C927DF">
      <w:pPr>
        <w:jc w:val="center"/>
        <w:rPr>
          <w:rFonts w:ascii="Arial" w:hAnsi="Arial" w:cs="Arial"/>
          <w:b/>
          <w:bCs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 xml:space="preserve">Please read fully … contact </w:t>
      </w:r>
      <w:r w:rsidR="00993BAC">
        <w:rPr>
          <w:rFonts w:ascii="Arial" w:hAnsi="Arial" w:cs="Arial"/>
          <w:b/>
          <w:bCs/>
          <w:color w:val="324B7D"/>
          <w:sz w:val="24"/>
          <w:szCs w:val="24"/>
        </w:rPr>
        <w:t xml:space="preserve">Edwin </w:t>
      </w:r>
      <w:proofErr w:type="spellStart"/>
      <w:r w:rsidR="00993BAC">
        <w:rPr>
          <w:rFonts w:ascii="Arial" w:hAnsi="Arial" w:cs="Arial"/>
          <w:b/>
          <w:bCs/>
          <w:color w:val="324B7D"/>
          <w:sz w:val="24"/>
          <w:szCs w:val="24"/>
        </w:rPr>
        <w:t>Bos</w:t>
      </w:r>
      <w:proofErr w:type="spellEnd"/>
      <w:r w:rsidR="00993BAC">
        <w:rPr>
          <w:rFonts w:ascii="Arial" w:hAnsi="Arial" w:cs="Arial"/>
          <w:b/>
          <w:bCs/>
          <w:color w:val="324B7D"/>
          <w:sz w:val="24"/>
          <w:szCs w:val="24"/>
        </w:rPr>
        <w:t xml:space="preserve"> at edwin@bosdesignbuilders.com</w:t>
      </w:r>
      <w:r w:rsidRPr="00C91A81">
        <w:rPr>
          <w:rFonts w:ascii="Arial" w:hAnsi="Arial" w:cs="Arial"/>
          <w:b/>
          <w:bCs/>
          <w:color w:val="1F3864" w:themeColor="accent1" w:themeShade="80"/>
          <w:sz w:val="24"/>
          <w:szCs w:val="24"/>
        </w:rPr>
        <w:t xml:space="preserve"> if interested</w:t>
      </w:r>
      <w:r>
        <w:rPr>
          <w:rFonts w:ascii="Arial" w:hAnsi="Arial" w:cs="Arial"/>
          <w:b/>
          <w:bCs/>
          <w:color w:val="324B7D"/>
          <w:sz w:val="24"/>
          <w:szCs w:val="24"/>
        </w:rPr>
        <w:t>.  If you don’t receive a confirmation your interest has not been noted.  Please resend.</w:t>
      </w:r>
    </w:p>
    <w:p w14:paraId="7BA03598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4C34FFBB" w14:textId="48A545A5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 xml:space="preserve">What:  </w:t>
      </w:r>
      <w:r w:rsidR="00962376" w:rsidRPr="00962376">
        <w:rPr>
          <w:rFonts w:ascii="Arial" w:hAnsi="Arial" w:cs="Arial"/>
          <w:color w:val="324B7D"/>
          <w:sz w:val="24"/>
          <w:szCs w:val="24"/>
        </w:rPr>
        <w:t xml:space="preserve">This is a </w:t>
      </w:r>
      <w:r w:rsidR="00993BAC" w:rsidRPr="00962376">
        <w:rPr>
          <w:rFonts w:ascii="Arial" w:hAnsi="Arial" w:cs="Arial"/>
          <w:color w:val="324B7D"/>
          <w:sz w:val="24"/>
          <w:szCs w:val="24"/>
        </w:rPr>
        <w:t>Mini</w:t>
      </w:r>
      <w:r w:rsidR="00993BAC" w:rsidRPr="00993BAC">
        <w:rPr>
          <w:rFonts w:ascii="Arial" w:hAnsi="Arial" w:cs="Arial"/>
          <w:color w:val="324B7D"/>
          <w:sz w:val="24"/>
          <w:szCs w:val="24"/>
        </w:rPr>
        <w:t>-</w:t>
      </w:r>
      <w:r w:rsidRPr="00993BAC">
        <w:rPr>
          <w:rFonts w:ascii="Arial" w:hAnsi="Arial" w:cs="Arial"/>
          <w:color w:val="324B7D"/>
          <w:sz w:val="24"/>
          <w:szCs w:val="24"/>
        </w:rPr>
        <w:t>Rotary</w:t>
      </w:r>
      <w:r>
        <w:rPr>
          <w:rFonts w:ascii="Arial" w:hAnsi="Arial" w:cs="Arial"/>
          <w:color w:val="324B7D"/>
          <w:sz w:val="24"/>
          <w:szCs w:val="24"/>
        </w:rPr>
        <w:t xml:space="preserve"> Friendship Exchange (home stay</w:t>
      </w:r>
      <w:r w:rsidR="00993BAC">
        <w:rPr>
          <w:rFonts w:ascii="Arial" w:hAnsi="Arial" w:cs="Arial"/>
          <w:color w:val="324B7D"/>
          <w:sz w:val="24"/>
          <w:szCs w:val="24"/>
        </w:rPr>
        <w:t xml:space="preserve">) 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taking place </w:t>
      </w:r>
      <w:r w:rsidR="00993BAC">
        <w:rPr>
          <w:rFonts w:ascii="Arial" w:hAnsi="Arial" w:cs="Arial"/>
          <w:color w:val="324B7D"/>
          <w:sz w:val="24"/>
          <w:szCs w:val="24"/>
        </w:rPr>
        <w:t xml:space="preserve">during the Rotary Club </w:t>
      </w:r>
      <w:proofErr w:type="spellStart"/>
      <w:r w:rsidR="00F72AA4">
        <w:rPr>
          <w:rFonts w:ascii="Arial" w:hAnsi="Arial" w:cs="Arial"/>
          <w:color w:val="324B7D"/>
          <w:sz w:val="24"/>
          <w:szCs w:val="24"/>
        </w:rPr>
        <w:t>Uithuizen</w:t>
      </w:r>
      <w:proofErr w:type="spellEnd"/>
      <w:r w:rsidR="00F72AA4">
        <w:rPr>
          <w:rFonts w:ascii="Arial" w:hAnsi="Arial" w:cs="Arial"/>
          <w:color w:val="324B7D"/>
          <w:sz w:val="24"/>
          <w:szCs w:val="24"/>
        </w:rPr>
        <w:t xml:space="preserve"> – het </w:t>
      </w:r>
      <w:proofErr w:type="spellStart"/>
      <w:r w:rsidR="00F72AA4">
        <w:rPr>
          <w:rFonts w:ascii="Arial" w:hAnsi="Arial" w:cs="Arial"/>
          <w:color w:val="324B7D"/>
          <w:sz w:val="24"/>
          <w:szCs w:val="24"/>
        </w:rPr>
        <w:t>Hoogeland’s</w:t>
      </w:r>
      <w:proofErr w:type="spellEnd"/>
      <w:r w:rsidR="00F72AA4">
        <w:rPr>
          <w:rFonts w:ascii="Arial" w:hAnsi="Arial" w:cs="Arial"/>
          <w:color w:val="324B7D"/>
          <w:sz w:val="24"/>
          <w:szCs w:val="24"/>
        </w:rPr>
        <w:t xml:space="preserve"> annual</w:t>
      </w:r>
      <w:r w:rsidR="00993BAC">
        <w:rPr>
          <w:rFonts w:ascii="Arial" w:hAnsi="Arial" w:cs="Arial"/>
          <w:color w:val="324B7D"/>
          <w:sz w:val="24"/>
          <w:szCs w:val="24"/>
        </w:rPr>
        <w:t xml:space="preserve"> “To the </w:t>
      </w:r>
      <w:r w:rsidR="00F72AA4">
        <w:rPr>
          <w:rFonts w:ascii="Arial" w:hAnsi="Arial" w:cs="Arial"/>
          <w:color w:val="324B7D"/>
          <w:sz w:val="24"/>
          <w:szCs w:val="24"/>
        </w:rPr>
        <w:t>Tulips</w:t>
      </w:r>
      <w:r w:rsidR="00993BAC">
        <w:rPr>
          <w:rFonts w:ascii="Arial" w:hAnsi="Arial" w:cs="Arial"/>
          <w:color w:val="324B7D"/>
          <w:sz w:val="24"/>
          <w:szCs w:val="24"/>
        </w:rPr>
        <w:t>” walk, bike and car tour weekend</w:t>
      </w:r>
      <w:r>
        <w:rPr>
          <w:rFonts w:ascii="Arial" w:hAnsi="Arial" w:cs="Arial"/>
          <w:color w:val="324B7D"/>
          <w:sz w:val="24"/>
          <w:szCs w:val="24"/>
        </w:rPr>
        <w:t xml:space="preserve">.  </w:t>
      </w:r>
      <w:r w:rsidR="00993BAC">
        <w:rPr>
          <w:rFonts w:ascii="Arial" w:hAnsi="Arial" w:cs="Arial"/>
          <w:color w:val="324B7D"/>
          <w:sz w:val="24"/>
          <w:szCs w:val="24"/>
        </w:rPr>
        <w:t>There will be no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 official</w:t>
      </w:r>
      <w:r w:rsidR="00993BAC">
        <w:rPr>
          <w:rFonts w:ascii="Arial" w:hAnsi="Arial" w:cs="Arial"/>
          <w:color w:val="324B7D"/>
          <w:sz w:val="24"/>
          <w:szCs w:val="24"/>
        </w:rPr>
        <w:t xml:space="preserve"> return leg.  </w:t>
      </w:r>
      <w:r w:rsidR="00800AA1">
        <w:rPr>
          <w:rFonts w:ascii="Arial" w:hAnsi="Arial" w:cs="Arial"/>
          <w:color w:val="324B7D"/>
          <w:sz w:val="24"/>
          <w:szCs w:val="24"/>
        </w:rPr>
        <w:t>The f</w:t>
      </w:r>
      <w:r w:rsidR="001F7C05">
        <w:rPr>
          <w:rFonts w:ascii="Arial" w:hAnsi="Arial" w:cs="Arial"/>
          <w:color w:val="324B7D"/>
          <w:sz w:val="24"/>
          <w:szCs w:val="24"/>
        </w:rPr>
        <w:t>ollowing event website translate</w:t>
      </w:r>
      <w:r w:rsidR="00962376">
        <w:rPr>
          <w:rFonts w:ascii="Arial" w:hAnsi="Arial" w:cs="Arial"/>
          <w:color w:val="324B7D"/>
          <w:sz w:val="24"/>
          <w:szCs w:val="24"/>
        </w:rPr>
        <w:t>s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to English:  </w:t>
      </w:r>
      <w:hyperlink r:id="rId9" w:history="1">
        <w:r w:rsidR="001F7C05" w:rsidRPr="001F7C05">
          <w:rPr>
            <w:rStyle w:val="Hyperlink"/>
            <w:rFonts w:ascii="Arial" w:hAnsi="Arial" w:cs="Arial"/>
            <w:sz w:val="24"/>
            <w:szCs w:val="24"/>
          </w:rPr>
          <w:t>https://www.naardebollen.nl/</w:t>
        </w:r>
      </w:hyperlink>
    </w:p>
    <w:p w14:paraId="284377FC" w14:textId="77777777" w:rsidR="00C927DF" w:rsidRDefault="00C927DF" w:rsidP="00C927DF">
      <w:pPr>
        <w:rPr>
          <w:rFonts w:ascii="Arial" w:hAnsi="Arial" w:cs="Arial"/>
          <w:b/>
          <w:bCs/>
          <w:color w:val="324B7D"/>
          <w:sz w:val="24"/>
          <w:szCs w:val="24"/>
        </w:rPr>
      </w:pPr>
    </w:p>
    <w:p w14:paraId="3F5ECA3A" w14:textId="46DE63AA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>When:</w:t>
      </w:r>
      <w:r>
        <w:rPr>
          <w:rFonts w:ascii="Arial" w:hAnsi="Arial" w:cs="Arial"/>
          <w:color w:val="324B7D"/>
          <w:sz w:val="24"/>
          <w:szCs w:val="24"/>
        </w:rPr>
        <w:t xml:space="preserve">  District 6250 travel to </w:t>
      </w:r>
      <w:r w:rsidR="00993BAC">
        <w:rPr>
          <w:rFonts w:ascii="Arial" w:hAnsi="Arial" w:cs="Arial"/>
          <w:color w:val="324B7D"/>
          <w:sz w:val="24"/>
          <w:szCs w:val="24"/>
        </w:rPr>
        <w:t>the Netherlands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as follows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 below</w:t>
      </w:r>
      <w:r w:rsidR="00962376">
        <w:rPr>
          <w:rFonts w:ascii="Arial" w:hAnsi="Arial" w:cs="Arial"/>
          <w:color w:val="324B7D"/>
          <w:sz w:val="24"/>
          <w:szCs w:val="24"/>
        </w:rPr>
        <w:t>.  P</w:t>
      </w:r>
      <w:r w:rsidR="001F7C05">
        <w:rPr>
          <w:rFonts w:ascii="Arial" w:hAnsi="Arial" w:cs="Arial"/>
          <w:color w:val="324B7D"/>
          <w:sz w:val="24"/>
          <w:szCs w:val="24"/>
        </w:rPr>
        <w:t>articipants are free to travel independently and spend time in the Netherlands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 or Europe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either before or after the long weekend of the Mini-RFE.</w:t>
      </w:r>
    </w:p>
    <w:p w14:paraId="3280D815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0A19BAE6" w14:textId="0600B4E5" w:rsidR="00C927DF" w:rsidRDefault="00993BAC" w:rsidP="00C927DF">
      <w:pPr>
        <w:pStyle w:val="ListParagraph"/>
        <w:numPr>
          <w:ilvl w:val="0"/>
          <w:numId w:val="1"/>
        </w:num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324B7D"/>
          <w:sz w:val="24"/>
          <w:szCs w:val="24"/>
        </w:rPr>
        <w:t>April 25</w:t>
      </w:r>
      <w:r w:rsidRPr="00993BAC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 xml:space="preserve"> (Thursday)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 or Prior</w:t>
      </w:r>
      <w:r>
        <w:rPr>
          <w:rFonts w:ascii="Arial" w:hAnsi="Arial" w:cs="Arial"/>
          <w:color w:val="324B7D"/>
          <w:sz w:val="24"/>
          <w:szCs w:val="24"/>
        </w:rPr>
        <w:t xml:space="preserve"> – Fly Chicago to Amsterdam.</w:t>
      </w:r>
    </w:p>
    <w:p w14:paraId="0E11004A" w14:textId="20A5E979" w:rsidR="00993BAC" w:rsidRDefault="00993BAC" w:rsidP="00C927DF">
      <w:pPr>
        <w:pStyle w:val="ListParagraph"/>
        <w:numPr>
          <w:ilvl w:val="0"/>
          <w:numId w:val="1"/>
        </w:num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324B7D"/>
          <w:sz w:val="24"/>
          <w:szCs w:val="24"/>
        </w:rPr>
        <w:t>April 26</w:t>
      </w:r>
      <w:r w:rsidRPr="00993BAC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 xml:space="preserve"> (Friday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morning</w:t>
      </w:r>
      <w:r>
        <w:rPr>
          <w:rFonts w:ascii="Arial" w:hAnsi="Arial" w:cs="Arial"/>
          <w:color w:val="324B7D"/>
          <w:sz w:val="24"/>
          <w:szCs w:val="24"/>
        </w:rPr>
        <w:t xml:space="preserve">) – Train from Schiphol Airport to het </w:t>
      </w:r>
      <w:proofErr w:type="spellStart"/>
      <w:r>
        <w:rPr>
          <w:rFonts w:ascii="Arial" w:hAnsi="Arial" w:cs="Arial"/>
          <w:color w:val="324B7D"/>
          <w:sz w:val="24"/>
          <w:szCs w:val="24"/>
        </w:rPr>
        <w:t>Hoogeland</w:t>
      </w:r>
      <w:proofErr w:type="spellEnd"/>
      <w:r>
        <w:rPr>
          <w:rFonts w:ascii="Arial" w:hAnsi="Arial" w:cs="Arial"/>
          <w:color w:val="324B7D"/>
          <w:sz w:val="24"/>
          <w:szCs w:val="24"/>
        </w:rPr>
        <w:t xml:space="preserve"> in the Netherlands.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  Arrive in early afternoon.</w:t>
      </w:r>
    </w:p>
    <w:p w14:paraId="4459F109" w14:textId="5695E417" w:rsidR="00993BAC" w:rsidRDefault="00993BAC" w:rsidP="00C927DF">
      <w:pPr>
        <w:pStyle w:val="ListParagraph"/>
        <w:numPr>
          <w:ilvl w:val="0"/>
          <w:numId w:val="1"/>
        </w:num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324B7D"/>
          <w:sz w:val="24"/>
          <w:szCs w:val="24"/>
        </w:rPr>
        <w:t>April 27</w:t>
      </w:r>
      <w:r w:rsidRPr="00993BAC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 xml:space="preserve"> (Saturday) </w:t>
      </w:r>
      <w:r w:rsidR="001F7C05">
        <w:rPr>
          <w:rFonts w:ascii="Arial" w:hAnsi="Arial" w:cs="Arial"/>
          <w:color w:val="324B7D"/>
          <w:sz w:val="24"/>
          <w:szCs w:val="24"/>
        </w:rPr>
        <w:t>–</w:t>
      </w:r>
      <w:r>
        <w:rPr>
          <w:rFonts w:ascii="Arial" w:hAnsi="Arial" w:cs="Arial"/>
          <w:color w:val="324B7D"/>
          <w:sz w:val="24"/>
          <w:szCs w:val="24"/>
        </w:rPr>
        <w:t xml:space="preserve"> </w:t>
      </w:r>
      <w:r w:rsidR="001F7C05">
        <w:rPr>
          <w:rFonts w:ascii="Arial" w:hAnsi="Arial" w:cs="Arial"/>
          <w:color w:val="324B7D"/>
          <w:sz w:val="24"/>
          <w:szCs w:val="24"/>
        </w:rPr>
        <w:t>To the Bulbs walk, bike and car tour event.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  Coincidentally also the national holiday “King’s Day” in the Netherlands this year.</w:t>
      </w:r>
    </w:p>
    <w:p w14:paraId="583004DD" w14:textId="6329A045" w:rsidR="001F7C05" w:rsidRDefault="001F7C05" w:rsidP="00C927DF">
      <w:pPr>
        <w:pStyle w:val="ListParagraph"/>
        <w:numPr>
          <w:ilvl w:val="0"/>
          <w:numId w:val="1"/>
        </w:num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324B7D"/>
          <w:sz w:val="24"/>
          <w:szCs w:val="24"/>
        </w:rPr>
        <w:t>April 28</w:t>
      </w:r>
      <w:r w:rsidRPr="001F7C05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 xml:space="preserve"> (Sunday) – Time with Hosts</w:t>
      </w:r>
    </w:p>
    <w:p w14:paraId="4EF6619D" w14:textId="5CE2A7B4" w:rsidR="001F7C05" w:rsidRDefault="001F7C05" w:rsidP="00C927DF">
      <w:pPr>
        <w:pStyle w:val="ListParagraph"/>
        <w:numPr>
          <w:ilvl w:val="0"/>
          <w:numId w:val="1"/>
        </w:num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324B7D"/>
          <w:sz w:val="24"/>
          <w:szCs w:val="24"/>
        </w:rPr>
        <w:t>April 29</w:t>
      </w:r>
      <w:r w:rsidRPr="001F7C05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 xml:space="preserve"> (Monday) – Depart for Amsterdam or elsewhere.</w:t>
      </w:r>
    </w:p>
    <w:p w14:paraId="25900C0F" w14:textId="2D4C1455" w:rsidR="00800AA1" w:rsidRDefault="00800AA1" w:rsidP="00800AA1">
      <w:pPr>
        <w:rPr>
          <w:rFonts w:ascii="Arial" w:hAnsi="Arial" w:cs="Arial"/>
          <w:color w:val="324B7D"/>
          <w:sz w:val="24"/>
          <w:szCs w:val="24"/>
        </w:rPr>
      </w:pPr>
    </w:p>
    <w:p w14:paraId="5AB4C74F" w14:textId="17E1DF28" w:rsidR="00800AA1" w:rsidRPr="00800AA1" w:rsidRDefault="00800AA1" w:rsidP="00800AA1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324B7D"/>
          <w:sz w:val="24"/>
          <w:szCs w:val="24"/>
        </w:rPr>
        <w:t>The only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 absolute</w:t>
      </w:r>
      <w:r>
        <w:rPr>
          <w:rFonts w:ascii="Arial" w:hAnsi="Arial" w:cs="Arial"/>
          <w:color w:val="324B7D"/>
          <w:sz w:val="24"/>
          <w:szCs w:val="24"/>
        </w:rPr>
        <w:t xml:space="preserve"> requirement for the mini-RFE is that you are in het </w:t>
      </w:r>
      <w:proofErr w:type="spellStart"/>
      <w:r>
        <w:rPr>
          <w:rFonts w:ascii="Arial" w:hAnsi="Arial" w:cs="Arial"/>
          <w:color w:val="324B7D"/>
          <w:sz w:val="24"/>
          <w:szCs w:val="24"/>
        </w:rPr>
        <w:t>Hoogeland</w:t>
      </w:r>
      <w:proofErr w:type="spellEnd"/>
      <w:r w:rsidR="00962376">
        <w:rPr>
          <w:rFonts w:ascii="Arial" w:hAnsi="Arial" w:cs="Arial"/>
          <w:color w:val="324B7D"/>
          <w:sz w:val="24"/>
          <w:szCs w:val="24"/>
        </w:rPr>
        <w:t xml:space="preserve"> region</w:t>
      </w:r>
      <w:r>
        <w:rPr>
          <w:rFonts w:ascii="Arial" w:hAnsi="Arial" w:cs="Arial"/>
          <w:color w:val="324B7D"/>
          <w:sz w:val="24"/>
          <w:szCs w:val="24"/>
        </w:rPr>
        <w:t xml:space="preserve"> by a certain time on Friday April 26</w:t>
      </w:r>
      <w:r w:rsidRPr="00800AA1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 xml:space="preserve"> and that you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 don’t</w:t>
      </w:r>
      <w:r>
        <w:rPr>
          <w:rFonts w:ascii="Arial" w:hAnsi="Arial" w:cs="Arial"/>
          <w:color w:val="324B7D"/>
          <w:sz w:val="24"/>
          <w:szCs w:val="24"/>
        </w:rPr>
        <w:t xml:space="preserve"> leave </w:t>
      </w:r>
      <w:r w:rsidR="00962376">
        <w:rPr>
          <w:rFonts w:ascii="Arial" w:hAnsi="Arial" w:cs="Arial"/>
          <w:color w:val="324B7D"/>
          <w:sz w:val="24"/>
          <w:szCs w:val="24"/>
        </w:rPr>
        <w:t>prior to</w:t>
      </w:r>
      <w:r>
        <w:rPr>
          <w:rFonts w:ascii="Arial" w:hAnsi="Arial" w:cs="Arial"/>
          <w:color w:val="324B7D"/>
          <w:sz w:val="24"/>
          <w:szCs w:val="24"/>
        </w:rPr>
        <w:t xml:space="preserve"> Monday April 29</w:t>
      </w:r>
      <w:r w:rsidRPr="00800AA1">
        <w:rPr>
          <w:rFonts w:ascii="Arial" w:hAnsi="Arial" w:cs="Arial"/>
          <w:color w:val="324B7D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324B7D"/>
          <w:sz w:val="24"/>
          <w:szCs w:val="24"/>
        </w:rPr>
        <w:t>.</w:t>
      </w:r>
    </w:p>
    <w:p w14:paraId="1823CF51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30D50E06" w14:textId="2D62992C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 xml:space="preserve">Where:  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het </w:t>
      </w:r>
      <w:proofErr w:type="spellStart"/>
      <w:r w:rsidR="001F7C05">
        <w:rPr>
          <w:rFonts w:ascii="Arial" w:hAnsi="Arial" w:cs="Arial"/>
          <w:color w:val="324B7D"/>
          <w:sz w:val="24"/>
          <w:szCs w:val="24"/>
        </w:rPr>
        <w:t>Hoogeland</w:t>
      </w:r>
      <w:proofErr w:type="spellEnd"/>
      <w:r w:rsidR="00962376">
        <w:rPr>
          <w:rFonts w:ascii="Arial" w:hAnsi="Arial" w:cs="Arial"/>
          <w:color w:val="324B7D"/>
          <w:sz w:val="24"/>
          <w:szCs w:val="24"/>
        </w:rPr>
        <w:t xml:space="preserve"> is in the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Groningen Province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 of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the Netherlands.  </w:t>
      </w:r>
      <w:r w:rsidR="00962376">
        <w:rPr>
          <w:rFonts w:ascii="Arial" w:hAnsi="Arial" w:cs="Arial"/>
          <w:color w:val="324B7D"/>
          <w:sz w:val="24"/>
          <w:szCs w:val="24"/>
        </w:rPr>
        <w:t>In 2019</w:t>
      </w:r>
      <w:r w:rsidR="00F72AA4">
        <w:rPr>
          <w:rFonts w:ascii="Arial" w:hAnsi="Arial" w:cs="Arial"/>
          <w:color w:val="324B7D"/>
          <w:sz w:val="24"/>
          <w:szCs w:val="24"/>
        </w:rPr>
        <w:t>,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 </w:t>
      </w:r>
      <w:r w:rsidR="001F7C05">
        <w:rPr>
          <w:rFonts w:ascii="Arial" w:hAnsi="Arial" w:cs="Arial"/>
          <w:color w:val="324B7D"/>
          <w:sz w:val="24"/>
          <w:szCs w:val="24"/>
        </w:rPr>
        <w:t>Rotary in this area hosted a full 6250 RFE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.  Dutch </w:t>
      </w:r>
      <w:r w:rsidR="001F7C05">
        <w:rPr>
          <w:rFonts w:ascii="Arial" w:hAnsi="Arial" w:cs="Arial"/>
          <w:color w:val="324B7D"/>
          <w:sz w:val="24"/>
          <w:szCs w:val="24"/>
        </w:rPr>
        <w:t>Rotarians</w:t>
      </w:r>
      <w:r w:rsidR="00800AA1">
        <w:rPr>
          <w:rFonts w:ascii="Arial" w:hAnsi="Arial" w:cs="Arial"/>
          <w:color w:val="324B7D"/>
          <w:sz w:val="24"/>
          <w:szCs w:val="24"/>
        </w:rPr>
        <w:t xml:space="preserve"> </w:t>
      </w:r>
      <w:r w:rsidR="00F72AA4">
        <w:rPr>
          <w:rFonts w:ascii="Arial" w:hAnsi="Arial" w:cs="Arial"/>
          <w:color w:val="324B7D"/>
          <w:sz w:val="24"/>
          <w:szCs w:val="24"/>
        </w:rPr>
        <w:t>visited us in the fall of 2019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.  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Clubs in this area were 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the international </w:t>
      </w:r>
      <w:r w:rsidR="00B837CA">
        <w:rPr>
          <w:rFonts w:ascii="Arial" w:hAnsi="Arial" w:cs="Arial"/>
          <w:color w:val="324B7D"/>
          <w:sz w:val="24"/>
          <w:szCs w:val="24"/>
        </w:rPr>
        <w:t>partners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</w:t>
      </w:r>
      <w:r w:rsidR="00B837CA">
        <w:rPr>
          <w:rFonts w:ascii="Arial" w:hAnsi="Arial" w:cs="Arial"/>
          <w:color w:val="324B7D"/>
          <w:sz w:val="24"/>
          <w:szCs w:val="24"/>
        </w:rPr>
        <w:t>on the</w:t>
      </w:r>
      <w:r w:rsidR="001F7C05">
        <w:rPr>
          <w:rFonts w:ascii="Arial" w:hAnsi="Arial" w:cs="Arial"/>
          <w:color w:val="324B7D"/>
          <w:sz w:val="24"/>
          <w:szCs w:val="24"/>
        </w:rPr>
        <w:t xml:space="preserve"> La Crosse Mobile Clinic Rotary Global Grant project.  </w:t>
      </w:r>
      <w:r>
        <w:rPr>
          <w:rFonts w:ascii="Arial" w:hAnsi="Arial" w:cs="Arial"/>
          <w:color w:val="324B7D"/>
          <w:sz w:val="24"/>
          <w:szCs w:val="24"/>
        </w:rPr>
        <w:t xml:space="preserve">We </w:t>
      </w:r>
      <w:r w:rsidR="00F72AA4">
        <w:rPr>
          <w:rFonts w:ascii="Arial" w:hAnsi="Arial" w:cs="Arial"/>
          <w:color w:val="324B7D"/>
          <w:sz w:val="24"/>
          <w:szCs w:val="24"/>
        </w:rPr>
        <w:t>are guaranteed to</w:t>
      </w:r>
      <w:r>
        <w:rPr>
          <w:rFonts w:ascii="Arial" w:hAnsi="Arial" w:cs="Arial"/>
          <w:color w:val="324B7D"/>
          <w:sz w:val="24"/>
          <w:szCs w:val="24"/>
        </w:rPr>
        <w:t xml:space="preserve"> see friendly</w:t>
      </w:r>
      <w:r w:rsidR="00BA2DDC">
        <w:rPr>
          <w:rFonts w:ascii="Arial" w:hAnsi="Arial" w:cs="Arial"/>
          <w:color w:val="324B7D"/>
          <w:sz w:val="24"/>
          <w:szCs w:val="24"/>
        </w:rPr>
        <w:t xml:space="preserve"> and familiar</w:t>
      </w:r>
      <w:r>
        <w:rPr>
          <w:rFonts w:ascii="Arial" w:hAnsi="Arial" w:cs="Arial"/>
          <w:color w:val="324B7D"/>
          <w:sz w:val="24"/>
          <w:szCs w:val="24"/>
        </w:rPr>
        <w:t xml:space="preserve"> face</w:t>
      </w:r>
      <w:r w:rsidR="00BA2DDC">
        <w:rPr>
          <w:rFonts w:ascii="Arial" w:hAnsi="Arial" w:cs="Arial"/>
          <w:color w:val="324B7D"/>
          <w:sz w:val="24"/>
          <w:szCs w:val="24"/>
        </w:rPr>
        <w:t>s</w:t>
      </w:r>
      <w:r>
        <w:rPr>
          <w:rFonts w:ascii="Arial" w:hAnsi="Arial" w:cs="Arial"/>
          <w:color w:val="324B7D"/>
          <w:sz w:val="24"/>
          <w:szCs w:val="24"/>
        </w:rPr>
        <w:t xml:space="preserve"> </w:t>
      </w:r>
      <w:r w:rsidR="00BA2DDC">
        <w:rPr>
          <w:rFonts w:ascii="Arial" w:hAnsi="Arial" w:cs="Arial"/>
          <w:color w:val="324B7D"/>
          <w:sz w:val="24"/>
          <w:szCs w:val="24"/>
        </w:rPr>
        <w:t>the minute</w:t>
      </w:r>
      <w:r>
        <w:rPr>
          <w:rFonts w:ascii="Arial" w:hAnsi="Arial" w:cs="Arial"/>
          <w:color w:val="324B7D"/>
          <w:sz w:val="24"/>
          <w:szCs w:val="24"/>
        </w:rPr>
        <w:t xml:space="preserve"> we step off the train </w:t>
      </w:r>
      <w:r>
        <w:rPr>
          <w:rFonts w:ascii="Segoe UI Emoji" w:eastAsia="Segoe UI Emoji" w:hAnsi="Segoe UI Emoji" w:cs="Segoe UI Emoji"/>
          <w:color w:val="324B7D"/>
          <w:sz w:val="24"/>
          <w:szCs w:val="24"/>
        </w:rPr>
        <w:t>😊</w:t>
      </w:r>
      <w:r>
        <w:rPr>
          <w:rFonts w:ascii="Arial" w:hAnsi="Arial" w:cs="Arial"/>
          <w:color w:val="324B7D"/>
          <w:sz w:val="24"/>
          <w:szCs w:val="24"/>
        </w:rPr>
        <w:t>.</w:t>
      </w:r>
    </w:p>
    <w:p w14:paraId="7887CD79" w14:textId="77777777" w:rsidR="00C927DF" w:rsidRDefault="00C927DF" w:rsidP="00C927DF">
      <w:pPr>
        <w:rPr>
          <w:rFonts w:ascii="Arial" w:hAnsi="Arial" w:cs="Arial"/>
          <w:b/>
          <w:bCs/>
          <w:color w:val="324B7D"/>
          <w:sz w:val="24"/>
          <w:szCs w:val="24"/>
        </w:rPr>
      </w:pPr>
    </w:p>
    <w:p w14:paraId="0CE29E3C" w14:textId="1BE68E3C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 xml:space="preserve">Who:  </w:t>
      </w:r>
      <w:r>
        <w:rPr>
          <w:rFonts w:ascii="Arial" w:hAnsi="Arial" w:cs="Arial"/>
          <w:color w:val="324B7D"/>
          <w:sz w:val="24"/>
          <w:szCs w:val="24"/>
        </w:rPr>
        <w:t xml:space="preserve">Maximum </w:t>
      </w:r>
      <w:r w:rsidR="00BA2DDC">
        <w:rPr>
          <w:rFonts w:ascii="Arial" w:hAnsi="Arial" w:cs="Arial"/>
          <w:color w:val="324B7D"/>
          <w:sz w:val="24"/>
          <w:szCs w:val="24"/>
        </w:rPr>
        <w:t>group size TBD based on hosting capacity.  I</w:t>
      </w:r>
      <w:r>
        <w:rPr>
          <w:rFonts w:ascii="Arial" w:hAnsi="Arial" w:cs="Arial"/>
          <w:color w:val="324B7D"/>
          <w:sz w:val="24"/>
          <w:szCs w:val="24"/>
        </w:rPr>
        <w:t>nterested Rotarians, spouses and/or family members</w:t>
      </w:r>
      <w:r w:rsidR="00BA2DDC">
        <w:rPr>
          <w:rFonts w:ascii="Arial" w:hAnsi="Arial" w:cs="Arial"/>
          <w:color w:val="324B7D"/>
          <w:sz w:val="24"/>
          <w:szCs w:val="24"/>
        </w:rPr>
        <w:t xml:space="preserve"> eligible</w:t>
      </w:r>
      <w:r>
        <w:rPr>
          <w:rFonts w:ascii="Arial" w:hAnsi="Arial" w:cs="Arial"/>
          <w:color w:val="324B7D"/>
          <w:sz w:val="24"/>
          <w:szCs w:val="24"/>
        </w:rPr>
        <w:t>.  If oversubscribed / too much interest, we will use District 6250 RFE policy parameters to put the final group together.  Note that the policy favors RFE novices</w:t>
      </w:r>
      <w:r w:rsidR="00BA2DDC">
        <w:rPr>
          <w:rFonts w:ascii="Arial" w:hAnsi="Arial" w:cs="Arial"/>
          <w:color w:val="324B7D"/>
          <w:sz w:val="24"/>
          <w:szCs w:val="24"/>
        </w:rPr>
        <w:t xml:space="preserve"> as we want more people to experience </w:t>
      </w:r>
      <w:r w:rsidR="00F72AA4">
        <w:rPr>
          <w:rFonts w:ascii="Arial" w:hAnsi="Arial" w:cs="Arial"/>
          <w:color w:val="324B7D"/>
          <w:sz w:val="24"/>
          <w:szCs w:val="24"/>
        </w:rPr>
        <w:t>the international in Rotary International!</w:t>
      </w:r>
    </w:p>
    <w:p w14:paraId="6CDD2043" w14:textId="77777777" w:rsidR="00C927DF" w:rsidRDefault="00C927DF" w:rsidP="00C927DF">
      <w:pPr>
        <w:rPr>
          <w:rFonts w:ascii="Arial" w:hAnsi="Arial" w:cs="Arial"/>
          <w:b/>
          <w:bCs/>
          <w:color w:val="324B7D"/>
          <w:sz w:val="24"/>
          <w:szCs w:val="24"/>
        </w:rPr>
      </w:pPr>
    </w:p>
    <w:p w14:paraId="7A2B9A94" w14:textId="38DCC64E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 xml:space="preserve">How:  </w:t>
      </w:r>
      <w:r w:rsidR="00B837CA" w:rsidRPr="00B837CA">
        <w:rPr>
          <w:rFonts w:ascii="Arial" w:hAnsi="Arial" w:cs="Arial"/>
          <w:color w:val="324B7D"/>
          <w:sz w:val="24"/>
          <w:szCs w:val="24"/>
        </w:rPr>
        <w:t>This will be th</w:t>
      </w:r>
      <w:r w:rsidR="00B837CA">
        <w:rPr>
          <w:rFonts w:ascii="Arial" w:hAnsi="Arial" w:cs="Arial"/>
          <w:color w:val="324B7D"/>
          <w:sz w:val="24"/>
          <w:szCs w:val="24"/>
        </w:rPr>
        <w:t xml:space="preserve">e first </w:t>
      </w:r>
      <w:r w:rsidR="00BA2DDC">
        <w:rPr>
          <w:rFonts w:ascii="Arial" w:hAnsi="Arial" w:cs="Arial"/>
          <w:color w:val="324B7D"/>
          <w:sz w:val="24"/>
          <w:szCs w:val="24"/>
        </w:rPr>
        <w:t>every District 6250 mini-exchange.  M</w:t>
      </w:r>
      <w:r>
        <w:rPr>
          <w:rFonts w:ascii="Arial" w:hAnsi="Arial" w:cs="Arial"/>
          <w:color w:val="324B7D"/>
          <w:sz w:val="24"/>
          <w:szCs w:val="24"/>
        </w:rPr>
        <w:t>ust be willing to let others organize your life and to go with the flow during the</w:t>
      </w:r>
      <w:r w:rsidR="00F72AA4">
        <w:rPr>
          <w:rFonts w:ascii="Arial" w:hAnsi="Arial" w:cs="Arial"/>
          <w:color w:val="324B7D"/>
          <w:sz w:val="24"/>
          <w:szCs w:val="24"/>
        </w:rPr>
        <w:t xml:space="preserve"> short</w:t>
      </w:r>
      <w:r>
        <w:rPr>
          <w:rFonts w:ascii="Arial" w:hAnsi="Arial" w:cs="Arial"/>
          <w:color w:val="324B7D"/>
          <w:sz w:val="24"/>
          <w:szCs w:val="24"/>
        </w:rPr>
        <w:t xml:space="preserve"> RFE.  Private travels within </w:t>
      </w:r>
      <w:r w:rsidR="00BA2DDC">
        <w:rPr>
          <w:rFonts w:ascii="Arial" w:hAnsi="Arial" w:cs="Arial"/>
          <w:color w:val="324B7D"/>
          <w:sz w:val="24"/>
          <w:szCs w:val="24"/>
        </w:rPr>
        <w:t>the Netherlands and Europe</w:t>
      </w:r>
      <w:r>
        <w:rPr>
          <w:rFonts w:ascii="Arial" w:hAnsi="Arial" w:cs="Arial"/>
          <w:color w:val="324B7D"/>
          <w:sz w:val="24"/>
          <w:szCs w:val="24"/>
        </w:rPr>
        <w:t xml:space="preserve"> both before and </w:t>
      </w:r>
      <w:r w:rsidRPr="00F72AA4">
        <w:rPr>
          <w:rFonts w:ascii="Arial" w:hAnsi="Arial" w:cs="Arial"/>
          <w:color w:val="324B7D"/>
          <w:sz w:val="24"/>
          <w:szCs w:val="24"/>
        </w:rPr>
        <w:t xml:space="preserve">after </w:t>
      </w:r>
      <w:r w:rsidR="00F72AA4" w:rsidRPr="00F72AA4">
        <w:rPr>
          <w:rFonts w:ascii="Arial" w:hAnsi="Arial" w:cs="Arial"/>
          <w:color w:val="324B7D"/>
          <w:sz w:val="24"/>
          <w:szCs w:val="24"/>
        </w:rPr>
        <w:t>the RFE</w:t>
      </w:r>
      <w:r w:rsidRPr="00F72AA4">
        <w:rPr>
          <w:rFonts w:ascii="Arial" w:hAnsi="Arial" w:cs="Arial"/>
          <w:color w:val="324B7D"/>
          <w:sz w:val="24"/>
          <w:szCs w:val="24"/>
        </w:rPr>
        <w:t xml:space="preserve"> are your</w:t>
      </w:r>
      <w:r>
        <w:rPr>
          <w:rFonts w:ascii="Arial" w:hAnsi="Arial" w:cs="Arial"/>
          <w:color w:val="324B7D"/>
          <w:sz w:val="24"/>
          <w:szCs w:val="24"/>
        </w:rPr>
        <w:t xml:space="preserve"> choice.  </w:t>
      </w:r>
      <w:r>
        <w:rPr>
          <w:rFonts w:ascii="Arial" w:hAnsi="Arial" w:cs="Arial"/>
          <w:color w:val="FF0000"/>
          <w:sz w:val="24"/>
          <w:szCs w:val="24"/>
          <w:u w:val="single"/>
        </w:rPr>
        <w:t xml:space="preserve">Final District 6250 RFE group </w:t>
      </w:r>
      <w:r w:rsidR="00BA2DDC">
        <w:rPr>
          <w:rFonts w:ascii="Arial" w:hAnsi="Arial" w:cs="Arial"/>
          <w:color w:val="FF0000"/>
          <w:sz w:val="24"/>
          <w:szCs w:val="24"/>
          <w:u w:val="single"/>
        </w:rPr>
        <w:t xml:space="preserve">MAY </w:t>
      </w:r>
      <w:r>
        <w:rPr>
          <w:rFonts w:ascii="Arial" w:hAnsi="Arial" w:cs="Arial"/>
          <w:color w:val="FF0000"/>
          <w:sz w:val="24"/>
          <w:szCs w:val="24"/>
          <w:u w:val="single"/>
        </w:rPr>
        <w:t>meet in Wisconsin at least once prior to the trip to work out details</w:t>
      </w:r>
      <w:r w:rsidR="00BA2DDC">
        <w:rPr>
          <w:rFonts w:ascii="Arial" w:hAnsi="Arial" w:cs="Arial"/>
          <w:color w:val="FF0000"/>
          <w:sz w:val="24"/>
          <w:szCs w:val="24"/>
          <w:u w:val="single"/>
        </w:rPr>
        <w:t>.</w:t>
      </w:r>
    </w:p>
    <w:p w14:paraId="75D623DC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332AB81E" w14:textId="65C4A06E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lastRenderedPageBreak/>
        <w:t xml:space="preserve">Costs:  </w:t>
      </w:r>
      <w:r w:rsidR="00F72AA4">
        <w:rPr>
          <w:rFonts w:ascii="Arial" w:hAnsi="Arial" w:cs="Arial"/>
          <w:color w:val="324B7D"/>
          <w:sz w:val="24"/>
          <w:szCs w:val="24"/>
        </w:rPr>
        <w:t>Currently</w:t>
      </w:r>
      <w:r w:rsidR="00B837CA">
        <w:rPr>
          <w:rFonts w:ascii="Arial" w:hAnsi="Arial" w:cs="Arial"/>
          <w:color w:val="324B7D"/>
          <w:sz w:val="24"/>
          <w:szCs w:val="24"/>
        </w:rPr>
        <w:t xml:space="preserve"> r</w:t>
      </w:r>
      <w:r>
        <w:rPr>
          <w:rFonts w:ascii="Arial" w:hAnsi="Arial" w:cs="Arial"/>
          <w:color w:val="324B7D"/>
          <w:sz w:val="24"/>
          <w:szCs w:val="24"/>
        </w:rPr>
        <w:t>ound-trip cost</w:t>
      </w:r>
      <w:r w:rsidR="00B837CA">
        <w:rPr>
          <w:rFonts w:ascii="Arial" w:hAnsi="Arial" w:cs="Arial"/>
          <w:color w:val="324B7D"/>
          <w:sz w:val="24"/>
          <w:szCs w:val="24"/>
        </w:rPr>
        <w:t>s are $556 (one-stop) and $884 (direct)</w:t>
      </w:r>
      <w:r>
        <w:rPr>
          <w:rFonts w:ascii="Arial" w:hAnsi="Arial" w:cs="Arial"/>
          <w:color w:val="324B7D"/>
          <w:sz w:val="24"/>
          <w:szCs w:val="24"/>
        </w:rPr>
        <w:t xml:space="preserve"> for </w:t>
      </w:r>
      <w:r w:rsidR="00B837CA">
        <w:rPr>
          <w:rFonts w:ascii="Arial" w:hAnsi="Arial" w:cs="Arial"/>
          <w:color w:val="324B7D"/>
          <w:sz w:val="24"/>
          <w:szCs w:val="24"/>
        </w:rPr>
        <w:t>Chicago – Amsterdam – Chicago.</w:t>
      </w:r>
      <w:r>
        <w:rPr>
          <w:rFonts w:ascii="Arial" w:hAnsi="Arial" w:cs="Arial"/>
          <w:color w:val="324B7D"/>
          <w:sz w:val="24"/>
          <w:szCs w:val="24"/>
        </w:rPr>
        <w:t>  There will be train expenses</w:t>
      </w:r>
      <w:r w:rsidR="00962376">
        <w:rPr>
          <w:rFonts w:ascii="Arial" w:hAnsi="Arial" w:cs="Arial"/>
          <w:color w:val="324B7D"/>
          <w:sz w:val="24"/>
          <w:szCs w:val="24"/>
        </w:rPr>
        <w:t xml:space="preserve"> and other miscellaneous expenses</w:t>
      </w:r>
      <w:r>
        <w:rPr>
          <w:rFonts w:ascii="Arial" w:hAnsi="Arial" w:cs="Arial"/>
          <w:color w:val="324B7D"/>
          <w:sz w:val="24"/>
          <w:szCs w:val="24"/>
        </w:rPr>
        <w:t xml:space="preserve">.  </w:t>
      </w:r>
      <w:r w:rsidR="00B837CA">
        <w:rPr>
          <w:rFonts w:ascii="Arial" w:hAnsi="Arial" w:cs="Arial"/>
          <w:color w:val="324B7D"/>
          <w:sz w:val="24"/>
          <w:szCs w:val="24"/>
        </w:rPr>
        <w:t xml:space="preserve">Hosting during the </w:t>
      </w:r>
      <w:r w:rsidR="00F72AA4">
        <w:rPr>
          <w:rFonts w:ascii="Arial" w:hAnsi="Arial" w:cs="Arial"/>
          <w:color w:val="324B7D"/>
          <w:sz w:val="24"/>
          <w:szCs w:val="24"/>
        </w:rPr>
        <w:t>mini- exchange</w:t>
      </w:r>
      <w:r w:rsidR="00B837CA">
        <w:rPr>
          <w:rFonts w:ascii="Arial" w:hAnsi="Arial" w:cs="Arial"/>
          <w:color w:val="324B7D"/>
          <w:sz w:val="24"/>
          <w:szCs w:val="24"/>
        </w:rPr>
        <w:t xml:space="preserve"> will be organized by local Rotarians.  </w:t>
      </w:r>
      <w:r>
        <w:rPr>
          <w:rFonts w:ascii="Arial" w:hAnsi="Arial" w:cs="Arial"/>
          <w:color w:val="324B7D"/>
          <w:sz w:val="24"/>
          <w:szCs w:val="24"/>
        </w:rPr>
        <w:t xml:space="preserve">  </w:t>
      </w:r>
    </w:p>
    <w:p w14:paraId="08E620DB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7F872FBF" w14:textId="258CE91E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>Timing:</w:t>
      </w:r>
      <w:r>
        <w:rPr>
          <w:rFonts w:ascii="Arial" w:hAnsi="Arial" w:cs="Arial"/>
          <w:color w:val="324B7D"/>
          <w:sz w:val="24"/>
          <w:szCs w:val="24"/>
        </w:rPr>
        <w:t xml:space="preserve">  We </w:t>
      </w:r>
      <w:r w:rsidR="00BA2DDC">
        <w:rPr>
          <w:rFonts w:ascii="Arial" w:hAnsi="Arial" w:cs="Arial"/>
          <w:color w:val="324B7D"/>
          <w:sz w:val="24"/>
          <w:szCs w:val="24"/>
        </w:rPr>
        <w:t>plan</w:t>
      </w:r>
      <w:r>
        <w:rPr>
          <w:rFonts w:ascii="Arial" w:hAnsi="Arial" w:cs="Arial"/>
          <w:color w:val="324B7D"/>
          <w:sz w:val="24"/>
          <w:szCs w:val="24"/>
        </w:rPr>
        <w:t xml:space="preserve"> to have the final group identified by </w:t>
      </w:r>
      <w:r w:rsidR="00BA2DDC">
        <w:rPr>
          <w:rFonts w:ascii="Arial" w:hAnsi="Arial" w:cs="Arial"/>
          <w:color w:val="324B7D"/>
          <w:sz w:val="24"/>
          <w:szCs w:val="24"/>
        </w:rPr>
        <w:t xml:space="preserve">the end of </w:t>
      </w:r>
      <w:r w:rsidR="00B837CA">
        <w:rPr>
          <w:rFonts w:ascii="Arial" w:hAnsi="Arial" w:cs="Arial"/>
          <w:color w:val="324B7D"/>
          <w:sz w:val="24"/>
          <w:szCs w:val="24"/>
        </w:rPr>
        <w:t xml:space="preserve">February </w:t>
      </w:r>
      <w:r w:rsidR="00BA2DDC">
        <w:rPr>
          <w:rFonts w:ascii="Arial" w:hAnsi="Arial" w:cs="Arial"/>
          <w:color w:val="324B7D"/>
          <w:sz w:val="24"/>
          <w:szCs w:val="24"/>
        </w:rPr>
        <w:t>2024.</w:t>
      </w:r>
    </w:p>
    <w:p w14:paraId="003FA974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25546C62" w14:textId="29D7E3AA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b/>
          <w:bCs/>
          <w:color w:val="324B7D"/>
          <w:sz w:val="24"/>
          <w:szCs w:val="24"/>
        </w:rPr>
        <w:t xml:space="preserve">Trip Leader 6250:  </w:t>
      </w:r>
      <w:r>
        <w:rPr>
          <w:rFonts w:ascii="Arial" w:hAnsi="Arial" w:cs="Arial"/>
          <w:color w:val="324B7D"/>
          <w:sz w:val="24"/>
          <w:szCs w:val="24"/>
        </w:rPr>
        <w:t xml:space="preserve">Rotarian </w:t>
      </w:r>
      <w:r w:rsidR="00BA2DDC">
        <w:rPr>
          <w:rFonts w:ascii="Arial" w:hAnsi="Arial" w:cs="Arial"/>
          <w:color w:val="324B7D"/>
          <w:sz w:val="24"/>
          <w:szCs w:val="24"/>
        </w:rPr>
        <w:t xml:space="preserve">Edwin </w:t>
      </w:r>
      <w:proofErr w:type="spellStart"/>
      <w:r w:rsidR="00BA2DDC">
        <w:rPr>
          <w:rFonts w:ascii="Arial" w:hAnsi="Arial" w:cs="Arial"/>
          <w:color w:val="324B7D"/>
          <w:sz w:val="24"/>
          <w:szCs w:val="24"/>
        </w:rPr>
        <w:t>Bos</w:t>
      </w:r>
      <w:proofErr w:type="spellEnd"/>
      <w:r w:rsidR="00BA2DDC">
        <w:rPr>
          <w:rFonts w:ascii="Arial" w:hAnsi="Arial" w:cs="Arial"/>
          <w:color w:val="324B7D"/>
          <w:sz w:val="24"/>
          <w:szCs w:val="24"/>
        </w:rPr>
        <w:t xml:space="preserve"> who is Dutch and whose family hails from this part of the Netherlands.</w:t>
      </w:r>
      <w:r>
        <w:rPr>
          <w:rFonts w:ascii="Arial" w:hAnsi="Arial" w:cs="Arial"/>
          <w:color w:val="324B7D"/>
          <w:sz w:val="24"/>
          <w:szCs w:val="24"/>
        </w:rPr>
        <w:t xml:space="preserve"> </w:t>
      </w:r>
      <w:r w:rsidR="00B837CA">
        <w:rPr>
          <w:rFonts w:ascii="Arial" w:hAnsi="Arial" w:cs="Arial"/>
          <w:color w:val="324B7D"/>
          <w:sz w:val="24"/>
          <w:szCs w:val="24"/>
        </w:rPr>
        <w:t xml:space="preserve"> </w:t>
      </w:r>
    </w:p>
    <w:p w14:paraId="185D7155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53D18E96" w14:textId="25D7A3A3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Please let </w:t>
      </w:r>
      <w:r w:rsidR="00BA2DDC">
        <w:rPr>
          <w:rFonts w:ascii="Arial" w:hAnsi="Arial" w:cs="Arial"/>
          <w:color w:val="FF0000"/>
          <w:sz w:val="24"/>
          <w:szCs w:val="24"/>
        </w:rPr>
        <w:t xml:space="preserve">Edwin </w:t>
      </w:r>
      <w:r>
        <w:rPr>
          <w:rFonts w:ascii="Arial" w:hAnsi="Arial" w:cs="Arial"/>
          <w:color w:val="FF0000"/>
          <w:sz w:val="24"/>
          <w:szCs w:val="24"/>
        </w:rPr>
        <w:t xml:space="preserve">know if interested at </w:t>
      </w:r>
      <w:r w:rsidR="00962376">
        <w:rPr>
          <w:rFonts w:ascii="Arial" w:hAnsi="Arial" w:cs="Arial"/>
          <w:color w:val="FF0000"/>
          <w:sz w:val="24"/>
          <w:szCs w:val="24"/>
        </w:rPr>
        <w:t>edwin@bosdesignbuilders.com</w:t>
      </w:r>
      <w:r>
        <w:rPr>
          <w:rFonts w:ascii="Arial" w:hAnsi="Arial" w:cs="Arial"/>
          <w:color w:val="FF0000"/>
          <w:sz w:val="24"/>
          <w:szCs w:val="24"/>
        </w:rPr>
        <w:t xml:space="preserve">.  </w:t>
      </w:r>
      <w:r>
        <w:rPr>
          <w:rFonts w:ascii="Arial" w:hAnsi="Arial" w:cs="Arial"/>
          <w:color w:val="FF0000"/>
          <w:sz w:val="24"/>
          <w:szCs w:val="24"/>
          <w:u w:val="single"/>
        </w:rPr>
        <w:t xml:space="preserve">Questions are welcome but please realize that </w:t>
      </w:r>
      <w:r w:rsidR="00BA2DDC">
        <w:rPr>
          <w:rFonts w:ascii="Arial" w:hAnsi="Arial" w:cs="Arial"/>
          <w:color w:val="FF0000"/>
          <w:sz w:val="24"/>
          <w:szCs w:val="24"/>
          <w:u w:val="single"/>
        </w:rPr>
        <w:t>not all</w:t>
      </w:r>
      <w:r>
        <w:rPr>
          <w:rFonts w:ascii="Arial" w:hAnsi="Arial" w:cs="Arial"/>
          <w:color w:val="FF0000"/>
          <w:sz w:val="24"/>
          <w:szCs w:val="24"/>
          <w:u w:val="single"/>
        </w:rPr>
        <w:t xml:space="preserve"> details of the trip have been worked out.</w:t>
      </w:r>
      <w:r>
        <w:rPr>
          <w:rFonts w:ascii="Arial" w:hAnsi="Arial" w:cs="Arial"/>
          <w:color w:val="FF0000"/>
          <w:sz w:val="24"/>
          <w:szCs w:val="24"/>
        </w:rPr>
        <w:t xml:space="preserve">  Firm interest appreciated.  At the end of </w:t>
      </w:r>
      <w:r w:rsidR="00962376">
        <w:rPr>
          <w:rFonts w:ascii="Arial" w:hAnsi="Arial" w:cs="Arial"/>
          <w:color w:val="FF0000"/>
          <w:sz w:val="24"/>
          <w:szCs w:val="24"/>
        </w:rPr>
        <w:t>February</w:t>
      </w:r>
      <w:r w:rsidR="00BA2DDC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participants will be asked for a $</w:t>
      </w:r>
      <w:r w:rsidR="00B837CA">
        <w:rPr>
          <w:rFonts w:ascii="Arial" w:hAnsi="Arial" w:cs="Arial"/>
          <w:color w:val="FF0000"/>
          <w:sz w:val="24"/>
          <w:szCs w:val="24"/>
        </w:rPr>
        <w:t>250</w:t>
      </w:r>
      <w:r>
        <w:rPr>
          <w:rFonts w:ascii="Arial" w:hAnsi="Arial" w:cs="Arial"/>
          <w:color w:val="FF0000"/>
          <w:sz w:val="24"/>
          <w:szCs w:val="24"/>
        </w:rPr>
        <w:t xml:space="preserve"> deposit which will be fully refunded upon return.  Sorry to have to do this but we need to be certain that we</w:t>
      </w:r>
      <w:r w:rsidR="00B837CA">
        <w:rPr>
          <w:rFonts w:ascii="Arial" w:hAnsi="Arial" w:cs="Arial"/>
          <w:color w:val="FF0000"/>
          <w:sz w:val="24"/>
          <w:szCs w:val="24"/>
        </w:rPr>
        <w:t xml:space="preserve"> (and our hosts)</w:t>
      </w:r>
      <w:r>
        <w:rPr>
          <w:rFonts w:ascii="Arial" w:hAnsi="Arial" w:cs="Arial"/>
          <w:color w:val="FF0000"/>
          <w:sz w:val="24"/>
          <w:szCs w:val="24"/>
        </w:rPr>
        <w:t xml:space="preserve"> only have seriously interested </w:t>
      </w:r>
      <w:r w:rsidR="00BA2DDC">
        <w:rPr>
          <w:rFonts w:ascii="Arial" w:hAnsi="Arial" w:cs="Arial"/>
          <w:color w:val="FF0000"/>
          <w:sz w:val="24"/>
          <w:szCs w:val="24"/>
        </w:rPr>
        <w:t xml:space="preserve">Rotarians </w:t>
      </w:r>
      <w:r>
        <w:rPr>
          <w:rFonts w:ascii="Arial" w:hAnsi="Arial" w:cs="Arial"/>
          <w:color w:val="FF0000"/>
          <w:sz w:val="24"/>
          <w:szCs w:val="24"/>
        </w:rPr>
        <w:t>signed up</w:t>
      </w:r>
      <w:r w:rsidR="00B837CA">
        <w:rPr>
          <w:rFonts w:ascii="Arial" w:hAnsi="Arial" w:cs="Arial"/>
          <w:color w:val="FF0000"/>
          <w:sz w:val="24"/>
          <w:szCs w:val="24"/>
        </w:rPr>
        <w:t>.  We</w:t>
      </w:r>
      <w:r>
        <w:rPr>
          <w:rFonts w:ascii="Arial" w:hAnsi="Arial" w:cs="Arial"/>
          <w:color w:val="FF0000"/>
          <w:sz w:val="24"/>
          <w:szCs w:val="24"/>
        </w:rPr>
        <w:t xml:space="preserve"> a</w:t>
      </w:r>
      <w:r w:rsidR="00B837CA">
        <w:rPr>
          <w:rFonts w:ascii="Arial" w:hAnsi="Arial" w:cs="Arial"/>
          <w:color w:val="FF0000"/>
          <w:sz w:val="24"/>
          <w:szCs w:val="24"/>
        </w:rPr>
        <w:t xml:space="preserve">lso need </w:t>
      </w:r>
      <w:r>
        <w:rPr>
          <w:rFonts w:ascii="Arial" w:hAnsi="Arial" w:cs="Arial"/>
          <w:color w:val="FF0000"/>
          <w:sz w:val="24"/>
          <w:szCs w:val="24"/>
        </w:rPr>
        <w:t>to be certain that everyone participates in the full RFE.</w:t>
      </w:r>
    </w:p>
    <w:p w14:paraId="2957FFFD" w14:textId="77777777" w:rsidR="00C927DF" w:rsidRDefault="00C927DF" w:rsidP="00C927DF">
      <w:pPr>
        <w:rPr>
          <w:rFonts w:ascii="Arial" w:hAnsi="Arial" w:cs="Arial"/>
          <w:color w:val="324B7D"/>
          <w:sz w:val="24"/>
          <w:szCs w:val="24"/>
        </w:rPr>
      </w:pPr>
    </w:p>
    <w:p w14:paraId="720ABBCC" w14:textId="78BB73CF" w:rsidR="00BA2DDC" w:rsidRPr="00142A41" w:rsidRDefault="00C927DF" w:rsidP="00C927DF">
      <w:pPr>
        <w:spacing w:after="160" w:line="25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96237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Map </w:t>
      </w:r>
      <w:r w:rsidR="00E60000" w:rsidRPr="0096237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and </w:t>
      </w:r>
      <w:r w:rsid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Famous </w:t>
      </w:r>
      <w:r w:rsidR="00E60000" w:rsidRPr="0096237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Song of</w:t>
      </w:r>
      <w:r w:rsidR="0096237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E60000" w:rsidRPr="0096237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Ar</w:t>
      </w:r>
      <w:r w:rsidR="00E60000" w:rsidRP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e</w:t>
      </w:r>
      <w:r w:rsidR="00142A41" w:rsidRP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a </w:t>
      </w:r>
      <w:r w:rsid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–</w:t>
      </w:r>
      <w:r w:rsidR="00142A41" w:rsidRP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hyperlink r:id="rId10" w:history="1">
        <w:r w:rsidR="00142A41">
          <w:rPr>
            <w:rStyle w:val="Hyperlink"/>
            <w:rFonts w:ascii="Arial" w:hAnsi="Arial" w:cs="Arial"/>
            <w:b/>
            <w:bCs/>
            <w:color w:val="2F5496" w:themeColor="accent1" w:themeShade="BF"/>
            <w:sz w:val="24"/>
            <w:szCs w:val="24"/>
          </w:rPr>
          <w:t xml:space="preserve">Mien </w:t>
        </w:r>
        <w:proofErr w:type="spellStart"/>
        <w:r w:rsidR="00142A41" w:rsidRPr="00142A41">
          <w:rPr>
            <w:rStyle w:val="Hyperlink"/>
            <w:rFonts w:ascii="Arial" w:hAnsi="Arial" w:cs="Arial"/>
            <w:b/>
            <w:bCs/>
            <w:color w:val="2F5496" w:themeColor="accent1" w:themeShade="BF"/>
            <w:sz w:val="24"/>
            <w:szCs w:val="24"/>
          </w:rPr>
          <w:t>Hoogeland</w:t>
        </w:r>
        <w:proofErr w:type="spellEnd"/>
        <w:r w:rsidR="00142A41" w:rsidRPr="00142A41">
          <w:rPr>
            <w:rStyle w:val="Hyperlink"/>
            <w:rFonts w:ascii="Arial" w:hAnsi="Arial" w:cs="Arial"/>
            <w:b/>
            <w:bCs/>
            <w:color w:val="2F5496" w:themeColor="accent1" w:themeShade="BF"/>
            <w:sz w:val="24"/>
            <w:szCs w:val="24"/>
          </w:rPr>
          <w:t xml:space="preserve"> by Ede </w:t>
        </w:r>
        <w:proofErr w:type="spellStart"/>
        <w:r w:rsidR="00142A41" w:rsidRPr="00142A41">
          <w:rPr>
            <w:rStyle w:val="Hyperlink"/>
            <w:rFonts w:ascii="Arial" w:hAnsi="Arial" w:cs="Arial"/>
            <w:b/>
            <w:bCs/>
            <w:color w:val="2F5496" w:themeColor="accent1" w:themeShade="BF"/>
            <w:sz w:val="24"/>
            <w:szCs w:val="24"/>
          </w:rPr>
          <w:t>Staal</w:t>
        </w:r>
        <w:proofErr w:type="spellEnd"/>
      </w:hyperlink>
      <w:r w:rsid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(in </w:t>
      </w:r>
      <w:proofErr w:type="spellStart"/>
      <w:r w:rsid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Groninger</w:t>
      </w:r>
      <w:proofErr w:type="spellEnd"/>
      <w:r w:rsidR="00142A41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Dialect)</w:t>
      </w:r>
    </w:p>
    <w:p w14:paraId="78645587" w14:textId="77777777" w:rsidR="00E82626" w:rsidRDefault="00BA2DDC" w:rsidP="00C927DF">
      <w:pPr>
        <w:spacing w:after="160" w:line="256" w:lineRule="auto"/>
        <w:rPr>
          <w:rFonts w:ascii="Arial" w:hAnsi="Arial" w:cs="Arial"/>
          <w:b/>
          <w:bCs/>
          <w:i/>
          <w:iCs/>
          <w:color w:val="2F5496" w:themeColor="accent1" w:themeShade="BF"/>
          <w:sz w:val="32"/>
          <w:szCs w:val="32"/>
          <w:vertAlign w:val="superscript"/>
        </w:rPr>
      </w:pPr>
      <w:r>
        <w:rPr>
          <w:noProof/>
          <w:lang w:val="en-PH" w:eastAsia="en-PH"/>
        </w:rPr>
        <w:drawing>
          <wp:inline distT="0" distB="0" distL="0" distR="0" wp14:anchorId="59C7EA3E" wp14:editId="2DE7FC64">
            <wp:extent cx="5715000" cy="5715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6D4F3" w14:textId="49029369" w:rsidR="00E82626" w:rsidRDefault="00E82626" w:rsidP="00C927DF">
      <w:pPr>
        <w:spacing w:after="160" w:line="256" w:lineRule="auto"/>
        <w:rPr>
          <w:rFonts w:ascii="Arial" w:hAnsi="Arial" w:cs="Arial"/>
          <w:b/>
          <w:bCs/>
          <w:i/>
          <w:iCs/>
          <w:color w:val="2F5496" w:themeColor="accent1" w:themeShade="BF"/>
          <w:sz w:val="32"/>
          <w:szCs w:val="32"/>
          <w:vertAlign w:val="superscript"/>
        </w:rPr>
      </w:pPr>
    </w:p>
    <w:p w14:paraId="02DDF8F1" w14:textId="5FA21F19" w:rsidR="00251D17" w:rsidRPr="00251D17" w:rsidRDefault="009005F8" w:rsidP="00C927DF">
      <w:pPr>
        <w:spacing w:after="160" w:line="256" w:lineRule="auto"/>
        <w:rPr>
          <w:rFonts w:ascii="Arial" w:hAnsi="Arial" w:cs="Arial"/>
          <w:b/>
          <w:bCs/>
          <w:i/>
          <w:iCs/>
          <w:color w:val="2F5496" w:themeColor="accent1" w:themeShade="BF"/>
          <w:sz w:val="32"/>
          <w:szCs w:val="32"/>
          <w:vertAlign w:val="superscript"/>
          <w:lang w:val="nl-NL"/>
        </w:rPr>
      </w:pPr>
      <w:hyperlink r:id="rId12" w:history="1">
        <w:r w:rsidR="00251D17" w:rsidRPr="00251D17">
          <w:rPr>
            <w:rStyle w:val="Hyperlink"/>
            <w:rFonts w:ascii="Arial" w:hAnsi="Arial" w:cs="Arial"/>
            <w:b/>
            <w:bCs/>
            <w:color w:val="2F5496" w:themeColor="accent1" w:themeShade="BF"/>
            <w:sz w:val="24"/>
            <w:szCs w:val="24"/>
            <w:lang w:val="nl-NL"/>
          </w:rPr>
          <w:t>Mien Hoogeland by Ede Staal</w:t>
        </w:r>
      </w:hyperlink>
      <w:r w:rsidR="00251D17" w:rsidRPr="00251D17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nl-NL"/>
        </w:rPr>
        <w:t xml:space="preserve"> (in Groninger Dialect)</w:t>
      </w:r>
      <w:r w:rsidR="00251D17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nl-NL"/>
        </w:rPr>
        <w:t xml:space="preserve"> - Lyrics</w:t>
      </w:r>
    </w:p>
    <w:tbl>
      <w:tblPr>
        <w:tblW w:w="9600" w:type="dxa"/>
        <w:shd w:val="clear" w:color="auto" w:fill="F5F2E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  <w:gridCol w:w="4950"/>
      </w:tblGrid>
      <w:tr w:rsidR="00251D17" w:rsidRPr="00251D17" w14:paraId="7076CD5B" w14:textId="77777777" w:rsidTr="008935BF">
        <w:tc>
          <w:tcPr>
            <w:tcW w:w="4650" w:type="dxa"/>
            <w:shd w:val="clear" w:color="auto" w:fill="FFFFFF"/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6745080E" w14:textId="77777777" w:rsidR="00E60000" w:rsidRPr="00251D17" w:rsidRDefault="00E60000" w:rsidP="008935BF">
            <w:pPr>
              <w:rPr>
                <w:b/>
                <w:bCs/>
                <w:color w:val="2F5496" w:themeColor="accent1" w:themeShade="BF"/>
                <w:sz w:val="20"/>
                <w:szCs w:val="20"/>
                <w:lang w:val="nl-NL"/>
              </w:rPr>
            </w:pPr>
          </w:p>
          <w:p w14:paraId="5E52FEE4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b/>
                <w:bCs/>
                <w:color w:val="2F5496" w:themeColor="accent1" w:themeShade="BF"/>
                <w:sz w:val="20"/>
                <w:szCs w:val="20"/>
                <w:lang w:val="nl-NL"/>
              </w:rPr>
              <w:t>t Hogelaand</w:t>
            </w:r>
          </w:p>
          <w:p w14:paraId="310949B2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4C5CF579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t Is de lucht achter Oethoezen,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Is t torentje van Spiek,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Is de weg van Lains noar Klooster,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En deur Westpolder langs de diek.</w:t>
            </w:r>
          </w:p>
          <w:p w14:paraId="25420B8F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71C2364D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t Binnen de meulens en de moaren,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Binnen de kerken en de börgen,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Is t laand woar ik as kind,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Nog niks begreep van pien of zörgen.</w:t>
            </w:r>
          </w:p>
          <w:p w14:paraId="42AA2182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13D443AF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Dat is mien laand, mien Hogelaand...</w:t>
            </w:r>
          </w:p>
          <w:p w14:paraId="513540AD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02FF1E38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t Is n doevetil, n dörpsstroat,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Is n olde bakkerij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Binnen de grote boerenploatsen,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Van Waarvum Oskerd, zo noar Mij.</w:t>
            </w:r>
          </w:p>
          <w:p w14:paraId="1036F701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27AE9EBC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t Is de waait, t is de hoaver,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Is t koolzoad in de blui,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 Is de horizon bie Roanum,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Vlak noa n dunderbui.</w:t>
            </w:r>
          </w:p>
          <w:p w14:paraId="710C53B5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00F4368D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Dat is mien laand, mien Hogelaand...</w:t>
            </w:r>
          </w:p>
          <w:p w14:paraId="33DD7300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51918E2F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t Is n mooie oavend in maai,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n Kou houst doeknekt in t gruinlaand,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Ik heb veur d'eerste moal verkeren,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En vuil de vonken van dien haand.</w:t>
            </w:r>
          </w:p>
          <w:p w14:paraId="5808757B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De wilde plannen dij ik had,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Komt sikkom niks meer van terecht,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Totdat de nacht van t Hogelaand, </w:t>
            </w: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br/>
              <w:t>n Donker klaid over ons legt,</w:t>
            </w:r>
          </w:p>
          <w:p w14:paraId="578FCE18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42E24376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Dat is mien laand, mien Hogelaand...</w:t>
            </w:r>
          </w:p>
        </w:tc>
        <w:tc>
          <w:tcPr>
            <w:tcW w:w="4950" w:type="dxa"/>
            <w:shd w:val="clear" w:color="auto" w:fill="FFFFFF"/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7D42F069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  <w:lang w:val="nl-NL"/>
              </w:rPr>
            </w:pPr>
            <w:r w:rsidRPr="00251D17">
              <w:rPr>
                <w:color w:val="2F5496" w:themeColor="accent1" w:themeShade="BF"/>
                <w:sz w:val="20"/>
                <w:szCs w:val="20"/>
                <w:lang w:val="nl-NL"/>
              </w:rPr>
              <w:t> </w:t>
            </w:r>
          </w:p>
          <w:p w14:paraId="0C0DF797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The </w:t>
            </w:r>
            <w:proofErr w:type="spellStart"/>
            <w:r w:rsidRPr="00251D17">
              <w:rPr>
                <w:b/>
                <w:bCs/>
                <w:color w:val="2F5496" w:themeColor="accent1" w:themeShade="BF"/>
                <w:sz w:val="20"/>
                <w:szCs w:val="20"/>
              </w:rPr>
              <w:t>Hoogeland</w:t>
            </w:r>
            <w:proofErr w:type="spellEnd"/>
          </w:p>
          <w:p w14:paraId="0EE010AF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44ECBF39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It is the sky behind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Uithuizen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>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 xml:space="preserve">It is the tiny tower at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Spijk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>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</w:r>
            <w:proofErr w:type="gramStart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It is the road from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Leens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to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Kloosterburen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>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Through</w:t>
            </w:r>
            <w:proofErr w:type="gram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the West Polder along the dyke.</w:t>
            </w:r>
          </w:p>
          <w:p w14:paraId="4970C9A5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06F493EA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It is the windmills and the canals,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It is the churches and the farms,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It is the land where as a child;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I didn’t understand yet about pain and sorrow.</w:t>
            </w:r>
          </w:p>
          <w:p w14:paraId="6FDB2ABB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46034703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That is my land, my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Hoogeland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6C81A55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45A6D2FF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It is a dovecot, a village street,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It is an old bakery,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It is the large country estates</w:t>
            </w:r>
            <w:proofErr w:type="gramStart"/>
            <w:r w:rsidRPr="00251D17">
              <w:rPr>
                <w:color w:val="2F5496" w:themeColor="accent1" w:themeShade="BF"/>
                <w:sz w:val="20"/>
                <w:szCs w:val="20"/>
              </w:rPr>
              <w:t>,</w:t>
            </w:r>
            <w:proofErr w:type="gramEnd"/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 xml:space="preserve">From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Warffum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Usquert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, to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Uithuizermeeden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>.</w:t>
            </w:r>
          </w:p>
          <w:p w14:paraId="2BF9493E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157BA9BD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It is the wheat, it is the oats,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It is the flowering rapeseed,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</w:r>
            <w:proofErr w:type="gramStart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It is the horizon by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Ranum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>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Just</w:t>
            </w:r>
            <w:proofErr w:type="gram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after a thunderstorm.</w:t>
            </w:r>
          </w:p>
          <w:p w14:paraId="442B85CF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54B94159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That is my land, my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Hoogeland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20CC36E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1EB23379" w14:textId="46BD874E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It</w:t>
            </w:r>
            <w:r w:rsidR="00142A41" w:rsidRPr="00251D17">
              <w:rPr>
                <w:color w:val="2F5496" w:themeColor="accent1" w:themeShade="BF"/>
                <w:sz w:val="20"/>
                <w:szCs w:val="20"/>
              </w:rPr>
              <w:t>’s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a beautiful May evening,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a cow coughs in the meadow;</w:t>
            </w:r>
          </w:p>
          <w:p w14:paraId="356D5AA3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I made love for the first time,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and felt the sparks from your hand.</w:t>
            </w:r>
          </w:p>
          <w:p w14:paraId="3F3AE31A" w14:textId="44EEAA7D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The wild plans that I had,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>Might come to nothing at all,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 xml:space="preserve">Until the night of the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Hoogeland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br/>
              <w:t xml:space="preserve">lays a dark </w:t>
            </w:r>
            <w:r w:rsidR="00142A41" w:rsidRPr="00251D17">
              <w:rPr>
                <w:color w:val="2F5496" w:themeColor="accent1" w:themeShade="BF"/>
                <w:sz w:val="20"/>
                <w:szCs w:val="20"/>
              </w:rPr>
              <w:t>blanket</w:t>
            </w:r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over us,</w:t>
            </w:r>
          </w:p>
          <w:p w14:paraId="512725A6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> </w:t>
            </w:r>
          </w:p>
          <w:p w14:paraId="65DC3CE6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That is my land, my </w:t>
            </w:r>
            <w:proofErr w:type="spellStart"/>
            <w:r w:rsidRPr="00251D17">
              <w:rPr>
                <w:color w:val="2F5496" w:themeColor="accent1" w:themeShade="BF"/>
                <w:sz w:val="20"/>
                <w:szCs w:val="20"/>
              </w:rPr>
              <w:t>Hoogeland</w:t>
            </w:r>
            <w:proofErr w:type="spellEnd"/>
            <w:r w:rsidRPr="00251D17">
              <w:rPr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4D193D76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</w:p>
          <w:p w14:paraId="5C57C603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</w:p>
          <w:p w14:paraId="2E543B61" w14:textId="77777777" w:rsidR="00E60000" w:rsidRPr="00251D17" w:rsidRDefault="00E60000" w:rsidP="008935BF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62A20DAC" w14:textId="416F8D09" w:rsidR="002921CA" w:rsidRPr="00251D17" w:rsidRDefault="002921CA">
      <w:pPr>
        <w:spacing w:after="160" w:line="259" w:lineRule="auto"/>
        <w:rPr>
          <w:color w:val="2F5496" w:themeColor="accent1" w:themeShade="BF"/>
        </w:rPr>
      </w:pPr>
    </w:p>
    <w:sectPr w:rsidR="002921CA" w:rsidRPr="00251D17" w:rsidSect="00C9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2538D"/>
    <w:multiLevelType w:val="hybridMultilevel"/>
    <w:tmpl w:val="10527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DF"/>
    <w:rsid w:val="00142A41"/>
    <w:rsid w:val="001B5F0F"/>
    <w:rsid w:val="001E5091"/>
    <w:rsid w:val="001E51C5"/>
    <w:rsid w:val="001F7C05"/>
    <w:rsid w:val="00251D17"/>
    <w:rsid w:val="002713BB"/>
    <w:rsid w:val="00273FAF"/>
    <w:rsid w:val="002921CA"/>
    <w:rsid w:val="00333532"/>
    <w:rsid w:val="00392A07"/>
    <w:rsid w:val="00415EA7"/>
    <w:rsid w:val="004A70D9"/>
    <w:rsid w:val="00532E7C"/>
    <w:rsid w:val="005854A1"/>
    <w:rsid w:val="00654F6E"/>
    <w:rsid w:val="007D307C"/>
    <w:rsid w:val="00800AA1"/>
    <w:rsid w:val="009005F8"/>
    <w:rsid w:val="009614CD"/>
    <w:rsid w:val="00962376"/>
    <w:rsid w:val="00993BAC"/>
    <w:rsid w:val="009C5548"/>
    <w:rsid w:val="00AF1019"/>
    <w:rsid w:val="00B73587"/>
    <w:rsid w:val="00B837CA"/>
    <w:rsid w:val="00BA2DDC"/>
    <w:rsid w:val="00BD5263"/>
    <w:rsid w:val="00C62CE6"/>
    <w:rsid w:val="00C91A81"/>
    <w:rsid w:val="00C927DF"/>
    <w:rsid w:val="00E60000"/>
    <w:rsid w:val="00E634A8"/>
    <w:rsid w:val="00E82626"/>
    <w:rsid w:val="00F24D30"/>
    <w:rsid w:val="00F712D9"/>
    <w:rsid w:val="00F7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06F81"/>
  <w15:chartTrackingRefBased/>
  <w15:docId w15:val="{AD6CE120-80B2-4F19-8457-27FB9AC6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7D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27D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927D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7C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2A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72fgZd174YQ%20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72fgZd174YQ%2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ardebollen.n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3146F-DD6A-46BF-89F4-BF6C51D4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Bos</dc:creator>
  <cp:keywords/>
  <dc:description/>
  <cp:lastModifiedBy>USER</cp:lastModifiedBy>
  <cp:revision>2</cp:revision>
  <dcterms:created xsi:type="dcterms:W3CDTF">2023-12-04T23:57:00Z</dcterms:created>
  <dcterms:modified xsi:type="dcterms:W3CDTF">2023-12-04T23:57:00Z</dcterms:modified>
</cp:coreProperties>
</file>